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C3" w:rsidRDefault="00B255C3" w:rsidP="00B255C3">
      <w:pPr>
        <w:spacing w:after="0" w:line="240" w:lineRule="auto"/>
        <w:jc w:val="center"/>
        <w:rPr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Практическая работа № 19</w:t>
      </w:r>
    </w:p>
    <w:p w:rsidR="00B255C3" w:rsidRDefault="00B255C3" w:rsidP="00B255C3">
      <w:pPr>
        <w:spacing w:after="0" w:line="240" w:lineRule="auto"/>
        <w:ind w:left="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Тема:  «Приготовление, оформление и отпуск горячих блюд из яиц и творога</w:t>
      </w:r>
      <w:r>
        <w:rPr>
          <w:rFonts w:ascii="Times New Roman" w:hAnsi="Times New Roman"/>
          <w:sz w:val="32"/>
          <w:szCs w:val="32"/>
        </w:rPr>
        <w:t>»</w:t>
      </w:r>
    </w:p>
    <w:p w:rsidR="00B255C3" w:rsidRPr="00137426" w:rsidRDefault="00B255C3" w:rsidP="00B255C3">
      <w:pPr>
        <w:spacing w:after="0" w:line="240" w:lineRule="auto"/>
        <w:ind w:left="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1.Ответь на вопросы, законспектируйте в тетрадь, отправьте фото приготовленных блюд.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bCs/>
          <w:sz w:val="32"/>
          <w:szCs w:val="32"/>
        </w:rPr>
        <w:t xml:space="preserve">Все работы отсылайте на почту </w:t>
      </w:r>
      <w:hyperlink r:id="rId5" w:history="1">
        <w:r>
          <w:rPr>
            <w:rStyle w:val="a3"/>
            <w:rFonts w:ascii="Times New Roman" w:hAnsi="Times New Roman"/>
            <w:b/>
            <w:bCs/>
            <w:sz w:val="32"/>
            <w:szCs w:val="32"/>
            <w:lang w:val="en-US"/>
          </w:rPr>
          <w:t>stryapkova</w:t>
        </w:r>
      </w:hyperlink>
      <w:hyperlink r:id="rId6" w:history="1">
        <w:r>
          <w:rPr>
            <w:rStyle w:val="a3"/>
            <w:rFonts w:ascii="Times New Roman" w:hAnsi="Times New Roman"/>
            <w:b/>
            <w:bCs/>
            <w:sz w:val="32"/>
            <w:szCs w:val="32"/>
          </w:rPr>
          <w:t>.</w:t>
        </w:r>
      </w:hyperlink>
      <w:hyperlink r:id="rId7" w:history="1">
        <w:r>
          <w:rPr>
            <w:rStyle w:val="a3"/>
            <w:rFonts w:ascii="Times New Roman" w:hAnsi="Times New Roman"/>
            <w:b/>
            <w:bCs/>
            <w:sz w:val="32"/>
            <w:szCs w:val="32"/>
            <w:lang w:val="en-US"/>
          </w:rPr>
          <w:t>lud</w:t>
        </w:r>
      </w:hyperlink>
      <w:hyperlink r:id="rId8" w:history="1">
        <w:r>
          <w:rPr>
            <w:rStyle w:val="a3"/>
            <w:rFonts w:ascii="Times New Roman" w:hAnsi="Times New Roman"/>
            <w:b/>
            <w:bCs/>
            <w:sz w:val="32"/>
            <w:szCs w:val="32"/>
          </w:rPr>
          <w:t>@</w:t>
        </w:r>
      </w:hyperlink>
      <w:hyperlink r:id="rId9" w:history="1">
        <w:r>
          <w:rPr>
            <w:rStyle w:val="a3"/>
            <w:rFonts w:ascii="Times New Roman" w:hAnsi="Times New Roman"/>
            <w:b/>
            <w:bCs/>
            <w:sz w:val="32"/>
            <w:szCs w:val="32"/>
            <w:lang w:val="en-US"/>
          </w:rPr>
          <w:t>yandex</w:t>
        </w:r>
      </w:hyperlink>
      <w:hyperlink r:id="rId10" w:history="1">
        <w:r>
          <w:rPr>
            <w:rStyle w:val="a3"/>
            <w:rFonts w:ascii="Times New Roman" w:hAnsi="Times New Roman"/>
            <w:b/>
            <w:bCs/>
            <w:sz w:val="32"/>
            <w:szCs w:val="32"/>
          </w:rPr>
          <w:t>.</w:t>
        </w:r>
      </w:hyperlink>
      <w:hyperlink r:id="rId11" w:history="1">
        <w:r>
          <w:rPr>
            <w:rStyle w:val="a3"/>
            <w:rFonts w:ascii="Times New Roman" w:hAnsi="Times New Roman"/>
            <w:b/>
            <w:bCs/>
            <w:sz w:val="32"/>
            <w:szCs w:val="32"/>
            <w:lang w:val="en-US"/>
          </w:rPr>
          <w:t>ru</w:t>
        </w:r>
      </w:hyperlink>
      <w:r>
        <w:rPr>
          <w:rFonts w:ascii="Times New Roman" w:hAnsi="Times New Roman"/>
          <w:b/>
          <w:bCs/>
          <w:sz w:val="32"/>
          <w:szCs w:val="32"/>
        </w:rPr>
        <w:t xml:space="preserve">  или по тел.89135422424, МАХ или  </w:t>
      </w:r>
      <w:proofErr w:type="gramStart"/>
      <w:r>
        <w:rPr>
          <w:rFonts w:ascii="Times New Roman" w:hAnsi="Times New Roman"/>
          <w:b/>
          <w:bCs/>
          <w:sz w:val="32"/>
          <w:szCs w:val="32"/>
        </w:rPr>
        <w:t>Т</w:t>
      </w:r>
      <w:proofErr w:type="spellStart"/>
      <w:proofErr w:type="gramEnd"/>
      <w:r>
        <w:rPr>
          <w:rFonts w:ascii="Times New Roman" w:hAnsi="Times New Roman"/>
          <w:b/>
          <w:bCs/>
          <w:sz w:val="32"/>
          <w:szCs w:val="32"/>
          <w:lang w:val="en-US"/>
        </w:rPr>
        <w:t>elegram</w:t>
      </w:r>
      <w:proofErr w:type="spellEnd"/>
      <w:r w:rsidR="00137426">
        <w:rPr>
          <w:rFonts w:ascii="Times New Roman" w:hAnsi="Times New Roman"/>
          <w:b/>
          <w:bCs/>
          <w:sz w:val="32"/>
          <w:szCs w:val="32"/>
        </w:rPr>
        <w:t>.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eastAsia="Times New Roman" w:hAnsi="Times New Roman"/>
          <w:b/>
          <w:color w:val="FF0000"/>
          <w:sz w:val="36"/>
          <w:szCs w:val="36"/>
          <w:u w:val="single"/>
        </w:rPr>
        <w:t xml:space="preserve">Задание №1. </w:t>
      </w:r>
      <w:proofErr w:type="spellStart"/>
      <w:r>
        <w:rPr>
          <w:rFonts w:ascii="Times New Roman" w:eastAsia="Times New Roman" w:hAnsi="Times New Roman"/>
          <w:b/>
          <w:color w:val="FF0000"/>
          <w:sz w:val="36"/>
          <w:szCs w:val="36"/>
          <w:u w:val="single"/>
        </w:rPr>
        <w:t>Ответье</w:t>
      </w:r>
      <w:proofErr w:type="spellEnd"/>
      <w:r>
        <w:rPr>
          <w:rFonts w:ascii="Times New Roman" w:eastAsia="Times New Roman" w:hAnsi="Times New Roman"/>
          <w:b/>
          <w:color w:val="FF0000"/>
          <w:sz w:val="36"/>
          <w:szCs w:val="36"/>
          <w:u w:val="single"/>
        </w:rPr>
        <w:t xml:space="preserve"> на вопросы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Arial" w:eastAsia="Times New Roman" w:hAnsi="Arial" w:cs="Arial"/>
          <w:color w:val="404040"/>
          <w:sz w:val="24"/>
          <w:szCs w:val="24"/>
        </w:rPr>
        <w:t>1.</w:t>
      </w:r>
      <w:r>
        <w:rPr>
          <w:rFonts w:ascii="Times New Roman" w:eastAsia="Times New Roman" w:hAnsi="Times New Roman"/>
          <w:sz w:val="28"/>
          <w:szCs w:val="28"/>
        </w:rPr>
        <w:t>Пищевая ценность яиц?___________________________________________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2.Пищевая ценность творога?_______________________________________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3.Что происходит с белком яиц при варке?____________________________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4.Как подготовить яйца к варке?_____________________________________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5.Правила варки яиц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смятку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>?______________________________________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6.Виды варки яиц?________________________________________________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7.Показатели качества блюда «яичница глазунья»?_____________________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8.Правила варки яиц «в мешочек»?________________________________________________________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9.Показатели качества блюда «сырники из творога»?____________________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10.Правила варки яиц вкрутую?__________________________________________________________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11.Перечислить блюда из творога?_____________________________________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12.Назвать яичные продукты?_________________________________________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13.Перечислить состав продуктов, входящих в состав блюда «пудинг из творога»?__________________________________________________________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14.Необходимый производственный инвентарь и оборудование для подготовки сырья и приготовления блюд из яиц и творога?__________________________________________________________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FF0000"/>
          <w:sz w:val="32"/>
          <w:szCs w:val="32"/>
          <w:u w:val="single"/>
        </w:rPr>
      </w:pPr>
      <w:r w:rsidRPr="00BC0446">
        <w:rPr>
          <w:rFonts w:ascii="Times New Roman" w:eastAsia="Times New Roman" w:hAnsi="Times New Roman"/>
          <w:color w:val="FF0000"/>
          <w:sz w:val="32"/>
          <w:szCs w:val="32"/>
          <w:u w:val="single"/>
        </w:rPr>
        <w:t>2</w:t>
      </w:r>
      <w:r w:rsidRPr="00BC0446">
        <w:rPr>
          <w:rFonts w:ascii="Times New Roman" w:eastAsia="Times New Roman" w:hAnsi="Times New Roman"/>
          <w:b/>
          <w:color w:val="FF0000"/>
          <w:sz w:val="32"/>
          <w:szCs w:val="32"/>
          <w:u w:val="single"/>
        </w:rPr>
        <w:t>.Задание</w:t>
      </w:r>
      <w:r>
        <w:rPr>
          <w:rFonts w:ascii="Times New Roman" w:eastAsia="Times New Roman" w:hAnsi="Times New Roman"/>
          <w:b/>
          <w:color w:val="FF0000"/>
          <w:sz w:val="32"/>
          <w:szCs w:val="32"/>
          <w:u w:val="single"/>
        </w:rPr>
        <w:t xml:space="preserve">. </w:t>
      </w:r>
      <w:proofErr w:type="spellStart"/>
      <w:r>
        <w:rPr>
          <w:rFonts w:ascii="Times New Roman" w:eastAsia="Times New Roman" w:hAnsi="Times New Roman"/>
          <w:b/>
          <w:color w:val="FF0000"/>
          <w:sz w:val="32"/>
          <w:szCs w:val="32"/>
          <w:u w:val="single"/>
        </w:rPr>
        <w:t>Составте</w:t>
      </w:r>
      <w:proofErr w:type="spellEnd"/>
      <w:r>
        <w:rPr>
          <w:rFonts w:ascii="Times New Roman" w:eastAsia="Times New Roman" w:hAnsi="Times New Roman"/>
          <w:b/>
          <w:color w:val="FF0000"/>
          <w:sz w:val="32"/>
          <w:szCs w:val="32"/>
          <w:u w:val="single"/>
        </w:rPr>
        <w:t xml:space="preserve"> технологическую карту блюд, приготовьте </w:t>
      </w:r>
      <w:proofErr w:type="gramStart"/>
      <w:r>
        <w:rPr>
          <w:rFonts w:ascii="Times New Roman" w:eastAsia="Times New Roman" w:hAnsi="Times New Roman"/>
          <w:b/>
          <w:color w:val="FF0000"/>
          <w:sz w:val="32"/>
          <w:szCs w:val="32"/>
          <w:u w:val="single"/>
        </w:rPr>
        <w:t>блюдо</w:t>
      </w:r>
      <w:proofErr w:type="gramEnd"/>
      <w:r>
        <w:rPr>
          <w:rFonts w:ascii="Times New Roman" w:eastAsia="Times New Roman" w:hAnsi="Times New Roman"/>
          <w:b/>
          <w:color w:val="FF0000"/>
          <w:sz w:val="32"/>
          <w:szCs w:val="32"/>
          <w:u w:val="single"/>
        </w:rPr>
        <w:t xml:space="preserve"> отправьте фото отчет. 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</w:rPr>
        <w:t>Сборник  рецептур блюд.</w:t>
      </w:r>
    </w:p>
    <w:p w:rsidR="00B255C3" w:rsidRDefault="00B255C3" w:rsidP="00B255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Составьте технологическую карту блюда  «Вареники с творожным фаршем». 10 порций</w:t>
      </w:r>
    </w:p>
    <w:p w:rsidR="00B255C3" w:rsidRDefault="00B255C3" w:rsidP="00B255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Составьте технологическую карту блюда «Сырники ». 10 порций</w:t>
      </w:r>
    </w:p>
    <w:p w:rsidR="00B255C3" w:rsidRDefault="00B255C3" w:rsidP="00B255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Составьте технологическую карту блюда « Запеканки из творога» Сборника рецептур блюд.10 порций</w:t>
      </w:r>
    </w:p>
    <w:p w:rsidR="00B255C3" w:rsidRDefault="00B255C3" w:rsidP="00B255C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Составьте технологическую карту блюда: «Запеканка из творога». 10 порций.</w:t>
      </w:r>
    </w:p>
    <w:p w:rsidR="00B255C3" w:rsidRDefault="00B255C3" w:rsidP="00B255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u w:val="single"/>
        </w:rPr>
      </w:pPr>
    </w:p>
    <w:p w:rsidR="00B255C3" w:rsidRDefault="00B255C3" w:rsidP="00B255C3">
      <w:pPr>
        <w:spacing w:after="0" w:line="240" w:lineRule="auto"/>
        <w:ind w:left="1360"/>
        <w:rPr>
          <w:rFonts w:ascii="Times New Roman" w:hAnsi="Times New Roman"/>
          <w:b/>
          <w:bCs/>
          <w:sz w:val="24"/>
          <w:szCs w:val="24"/>
        </w:rPr>
      </w:pPr>
    </w:p>
    <w:p w:rsidR="00B255C3" w:rsidRDefault="00B255C3" w:rsidP="00B255C3">
      <w:pPr>
        <w:spacing w:after="0" w:line="240" w:lineRule="auto"/>
        <w:ind w:left="1360"/>
        <w:rPr>
          <w:rFonts w:ascii="Times New Roman" w:hAnsi="Times New Roman"/>
          <w:b/>
          <w:bCs/>
          <w:sz w:val="24"/>
          <w:szCs w:val="24"/>
        </w:rPr>
      </w:pPr>
    </w:p>
    <w:p w:rsidR="00B255C3" w:rsidRDefault="00B255C3" w:rsidP="00B255C3">
      <w:pPr>
        <w:spacing w:after="0" w:line="240" w:lineRule="auto"/>
        <w:ind w:left="1360"/>
        <w:rPr>
          <w:rFonts w:ascii="Times New Roman" w:hAnsi="Times New Roman"/>
          <w:b/>
          <w:bCs/>
          <w:sz w:val="24"/>
          <w:szCs w:val="24"/>
        </w:rPr>
      </w:pPr>
    </w:p>
    <w:p w:rsidR="00B255C3" w:rsidRDefault="00B255C3" w:rsidP="00B255C3">
      <w:pPr>
        <w:spacing w:after="0" w:line="240" w:lineRule="auto"/>
        <w:ind w:left="1360"/>
        <w:rPr>
          <w:rFonts w:ascii="Times New Roman" w:hAnsi="Times New Roman"/>
          <w:b/>
          <w:bCs/>
          <w:sz w:val="24"/>
          <w:szCs w:val="24"/>
        </w:rPr>
      </w:pPr>
    </w:p>
    <w:p w:rsidR="00B255C3" w:rsidRDefault="00B255C3" w:rsidP="00B255C3">
      <w:pPr>
        <w:spacing w:after="0" w:line="240" w:lineRule="auto"/>
        <w:ind w:left="1360"/>
        <w:rPr>
          <w:rFonts w:ascii="Times New Roman" w:hAnsi="Times New Roman"/>
          <w:b/>
          <w:bCs/>
          <w:sz w:val="24"/>
          <w:szCs w:val="24"/>
        </w:rPr>
      </w:pPr>
    </w:p>
    <w:p w:rsidR="00B255C3" w:rsidRDefault="00B255C3" w:rsidP="00B255C3">
      <w:pPr>
        <w:spacing w:after="0" w:line="240" w:lineRule="auto"/>
        <w:ind w:left="1360"/>
        <w:rPr>
          <w:rFonts w:ascii="Times New Roman" w:hAnsi="Times New Roman"/>
          <w:b/>
          <w:bCs/>
          <w:sz w:val="24"/>
          <w:szCs w:val="24"/>
        </w:rPr>
      </w:pPr>
    </w:p>
    <w:p w:rsidR="00B255C3" w:rsidRDefault="00B255C3" w:rsidP="00B255C3">
      <w:pPr>
        <w:spacing w:after="0" w:line="240" w:lineRule="auto"/>
        <w:ind w:left="1360"/>
        <w:rPr>
          <w:rFonts w:ascii="Times New Roman" w:hAnsi="Times New Roman"/>
          <w:b/>
          <w:bCs/>
          <w:sz w:val="24"/>
          <w:szCs w:val="24"/>
        </w:rPr>
      </w:pPr>
    </w:p>
    <w:p w:rsidR="00B255C3" w:rsidRDefault="00B255C3" w:rsidP="00B255C3">
      <w:pPr>
        <w:spacing w:after="0" w:line="240" w:lineRule="auto"/>
        <w:ind w:left="1360"/>
        <w:rPr>
          <w:rFonts w:ascii="Times New Roman" w:hAnsi="Times New Roman"/>
          <w:b/>
          <w:bCs/>
          <w:sz w:val="24"/>
          <w:szCs w:val="24"/>
        </w:rPr>
      </w:pPr>
    </w:p>
    <w:p w:rsidR="00B255C3" w:rsidRDefault="00B255C3" w:rsidP="00B255C3">
      <w:pPr>
        <w:spacing w:after="0" w:line="240" w:lineRule="auto"/>
        <w:ind w:left="1360"/>
        <w:rPr>
          <w:rFonts w:ascii="Times New Roman" w:hAnsi="Times New Roman"/>
          <w:b/>
          <w:bCs/>
          <w:sz w:val="24"/>
          <w:szCs w:val="24"/>
        </w:rPr>
      </w:pPr>
    </w:p>
    <w:p w:rsidR="00B255C3" w:rsidRDefault="00B255C3" w:rsidP="00B255C3">
      <w:pPr>
        <w:spacing w:after="0" w:line="240" w:lineRule="auto"/>
        <w:ind w:left="1360"/>
        <w:rPr>
          <w:rFonts w:ascii="Times New Roman" w:hAnsi="Times New Roman"/>
          <w:b/>
          <w:bCs/>
          <w:sz w:val="24"/>
          <w:szCs w:val="24"/>
        </w:rPr>
      </w:pPr>
    </w:p>
    <w:p w:rsidR="00B255C3" w:rsidRDefault="00B255C3" w:rsidP="00B255C3">
      <w:pPr>
        <w:spacing w:after="0" w:line="240" w:lineRule="auto"/>
        <w:ind w:left="1360"/>
        <w:rPr>
          <w:rFonts w:ascii="Times New Roman" w:hAnsi="Times New Roman"/>
          <w:b/>
          <w:bCs/>
          <w:sz w:val="24"/>
          <w:szCs w:val="24"/>
        </w:rPr>
      </w:pPr>
    </w:p>
    <w:p w:rsidR="00582D47" w:rsidRDefault="00582D47"/>
    <w:sectPr w:rsidR="00582D47" w:rsidSect="00B255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56441"/>
    <w:multiLevelType w:val="multilevel"/>
    <w:tmpl w:val="9BEE7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255C3"/>
    <w:rsid w:val="00137426"/>
    <w:rsid w:val="00582D47"/>
    <w:rsid w:val="00B255C3"/>
    <w:rsid w:val="00BC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5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yapkova.lud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ryapkova.lud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yapkova.lud@yandex.ru" TargetMode="External"/><Relationship Id="rId11" Type="http://schemas.openxmlformats.org/officeDocument/2006/relationships/hyperlink" Target="mailto:stryapkova.lud@yandex.ru" TargetMode="External"/><Relationship Id="rId5" Type="http://schemas.openxmlformats.org/officeDocument/2006/relationships/hyperlink" Target="mailto:stryapkova.lud@yandex.ru" TargetMode="External"/><Relationship Id="rId10" Type="http://schemas.openxmlformats.org/officeDocument/2006/relationships/hyperlink" Target="mailto:stryapkova.lud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ryapkova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</dc:creator>
  <cp:keywords/>
  <dc:description/>
  <cp:lastModifiedBy>89</cp:lastModifiedBy>
  <cp:revision>10</cp:revision>
  <dcterms:created xsi:type="dcterms:W3CDTF">2025-10-31T05:56:00Z</dcterms:created>
  <dcterms:modified xsi:type="dcterms:W3CDTF">2025-10-31T05:59:00Z</dcterms:modified>
</cp:coreProperties>
</file>